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624D08">
        <w:rPr>
          <w:szCs w:val="28"/>
        </w:rPr>
        <w:t>a Refereerbijeenkomst 17-03</w:t>
      </w:r>
      <w:r w:rsidR="005D17F4">
        <w:rPr>
          <w:szCs w:val="28"/>
        </w:rPr>
        <w:t>-</w:t>
      </w:r>
      <w:r w:rsidR="00B42EE8">
        <w:rPr>
          <w:szCs w:val="28"/>
        </w:rPr>
        <w:t>2020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624D08" w:rsidRPr="00624D08" w:rsidRDefault="007847C0" w:rsidP="00624D08">
      <w:pPr>
        <w:shd w:val="clear" w:color="auto" w:fill="F6F6F6"/>
        <w:spacing w:after="75"/>
        <w:rPr>
          <w:color w:val="000000" w:themeColor="text1"/>
        </w:rPr>
      </w:pPr>
      <w:r w:rsidRPr="00E56105">
        <w:rPr>
          <w:b/>
          <w:bCs/>
        </w:rPr>
        <w:t>12:05 - 13.05 uur</w:t>
      </w:r>
      <w:r w:rsidRPr="00E56105">
        <w:t xml:space="preserve">      </w:t>
      </w:r>
      <w:proofErr w:type="spellStart"/>
      <w:r w:rsidR="00624D08">
        <w:rPr>
          <w:color w:val="000000" w:themeColor="text1"/>
        </w:rPr>
        <w:t>Bernadine</w:t>
      </w:r>
      <w:proofErr w:type="spellEnd"/>
      <w:r w:rsidR="00624D08">
        <w:rPr>
          <w:color w:val="000000" w:themeColor="text1"/>
        </w:rPr>
        <w:t xml:space="preserve"> </w:t>
      </w:r>
      <w:proofErr w:type="spellStart"/>
      <w:r w:rsidR="00624D08">
        <w:rPr>
          <w:color w:val="000000" w:themeColor="text1"/>
        </w:rPr>
        <w:t>Kralt</w:t>
      </w:r>
      <w:proofErr w:type="spellEnd"/>
      <w:r w:rsidR="00624D08">
        <w:rPr>
          <w:color w:val="000000" w:themeColor="text1"/>
        </w:rPr>
        <w:t xml:space="preserve">, </w:t>
      </w:r>
      <w:proofErr w:type="spellStart"/>
      <w:r w:rsidR="00624D08">
        <w:rPr>
          <w:color w:val="000000" w:themeColor="text1"/>
        </w:rPr>
        <w:t>Gediff</w:t>
      </w:r>
      <w:proofErr w:type="spellEnd"/>
      <w:r w:rsidR="00624D08">
        <w:rPr>
          <w:color w:val="000000" w:themeColor="text1"/>
        </w:rPr>
        <w:t>. v</w:t>
      </w:r>
      <w:r w:rsidR="00624D08" w:rsidRPr="00624D08">
        <w:rPr>
          <w:color w:val="000000" w:themeColor="text1"/>
        </w:rPr>
        <w:t xml:space="preserve">erpleegkundige </w:t>
      </w:r>
      <w:proofErr w:type="spellStart"/>
      <w:r w:rsidR="00624D08" w:rsidRPr="00624D08">
        <w:rPr>
          <w:color w:val="000000" w:themeColor="text1"/>
        </w:rPr>
        <w:t>Lentis</w:t>
      </w:r>
      <w:proofErr w:type="spellEnd"/>
      <w:r w:rsidR="00624D08" w:rsidRPr="00624D08">
        <w:rPr>
          <w:color w:val="000000" w:themeColor="text1"/>
        </w:rPr>
        <w:t xml:space="preserve"> Research</w:t>
      </w:r>
    </w:p>
    <w:p w:rsidR="00624D08" w:rsidRPr="00624D08" w:rsidRDefault="00624D08" w:rsidP="00624D08">
      <w:pPr>
        <w:shd w:val="clear" w:color="auto" w:fill="F6F6F6"/>
        <w:spacing w:after="75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Pr="00624D08">
        <w:rPr>
          <w:color w:val="000000" w:themeColor="text1"/>
        </w:rPr>
        <w:t xml:space="preserve">Rikus </w:t>
      </w:r>
      <w:proofErr w:type="spellStart"/>
      <w:r w:rsidRPr="00624D08">
        <w:rPr>
          <w:color w:val="000000" w:themeColor="text1"/>
        </w:rPr>
        <w:t>Knegtering</w:t>
      </w:r>
      <w:proofErr w:type="spellEnd"/>
      <w:r w:rsidRPr="00624D08">
        <w:rPr>
          <w:color w:val="000000" w:themeColor="text1"/>
        </w:rPr>
        <w:t xml:space="preserve">, psychiater </w:t>
      </w:r>
      <w:proofErr w:type="spellStart"/>
      <w:r w:rsidRPr="00624D08">
        <w:rPr>
          <w:color w:val="000000" w:themeColor="text1"/>
        </w:rPr>
        <w:t>Lentis</w:t>
      </w:r>
      <w:proofErr w:type="spellEnd"/>
    </w:p>
    <w:p w:rsidR="00624D08" w:rsidRDefault="00624D08" w:rsidP="00624D08">
      <w:pPr>
        <w:shd w:val="clear" w:color="auto" w:fill="F6F6F6"/>
        <w:spacing w:after="75"/>
      </w:pPr>
      <w:r>
        <w:rPr>
          <w:color w:val="000000" w:themeColor="text1"/>
        </w:rPr>
        <w:t xml:space="preserve">                                   </w:t>
      </w:r>
      <w:r w:rsidRPr="00624D08">
        <w:rPr>
          <w:color w:val="000000" w:themeColor="text1"/>
        </w:rPr>
        <w:t xml:space="preserve">Jojanneke Bruins, </w:t>
      </w:r>
      <w:r w:rsidR="00A06478">
        <w:rPr>
          <w:color w:val="000000" w:themeColor="text1"/>
        </w:rPr>
        <w:t xml:space="preserve">senior </w:t>
      </w:r>
      <w:bookmarkStart w:id="0" w:name="_GoBack"/>
      <w:bookmarkEnd w:id="0"/>
      <w:r w:rsidRPr="00624D08">
        <w:rPr>
          <w:color w:val="000000" w:themeColor="text1"/>
        </w:rPr>
        <w:t xml:space="preserve">onderzoeker </w:t>
      </w:r>
      <w:proofErr w:type="spellStart"/>
      <w:r w:rsidRPr="00624D08">
        <w:rPr>
          <w:color w:val="000000" w:themeColor="text1"/>
        </w:rPr>
        <w:t>lentis</w:t>
      </w:r>
      <w:proofErr w:type="spellEnd"/>
      <w:r w:rsidRPr="00624D08">
        <w:rPr>
          <w:color w:val="000000" w:themeColor="text1"/>
        </w:rPr>
        <w:t xml:space="preserve"> Research</w:t>
      </w:r>
      <w:r w:rsidR="007847C0" w:rsidRPr="001124B3">
        <w:t xml:space="preserve">       </w:t>
      </w:r>
    </w:p>
    <w:p w:rsidR="00B23C22" w:rsidRDefault="007847C0" w:rsidP="00624D08">
      <w:pPr>
        <w:shd w:val="clear" w:color="auto" w:fill="F6F6F6"/>
        <w:spacing w:after="75"/>
      </w:pPr>
      <w:r w:rsidRPr="001124B3">
        <w:t xml:space="preserve">            </w:t>
      </w:r>
      <w:r w:rsidRPr="001124B3">
        <w:tab/>
      </w:r>
      <w:r w:rsidRPr="001124B3">
        <w:tab/>
      </w:r>
    </w:p>
    <w:p w:rsidR="00624D08" w:rsidRPr="00624D08" w:rsidRDefault="007847C0" w:rsidP="00624D08">
      <w:pPr>
        <w:ind w:left="1416" w:firstLine="708"/>
      </w:pPr>
      <w:r w:rsidRPr="001124B3">
        <w:t>Referaat</w:t>
      </w:r>
      <w:r w:rsidRPr="00B23C22">
        <w:t>:</w:t>
      </w:r>
      <w:r w:rsidRPr="00B23C22">
        <w:rPr>
          <w:lang w:val="en-GB"/>
        </w:rPr>
        <w:t xml:space="preserve"> </w:t>
      </w:r>
      <w:r w:rsidR="00624D08" w:rsidRPr="00624D08">
        <w:t>Depot antipsychotica, hoe langer hoe beter?</w:t>
      </w:r>
    </w:p>
    <w:p w:rsidR="00624D08" w:rsidRPr="00624D08" w:rsidRDefault="00624D08" w:rsidP="00624D08">
      <w:pPr>
        <w:ind w:left="1416" w:firstLine="708"/>
      </w:pP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414303"/>
    <w:rsid w:val="00425A74"/>
    <w:rsid w:val="005D17F4"/>
    <w:rsid w:val="00624D08"/>
    <w:rsid w:val="007847C0"/>
    <w:rsid w:val="00A06478"/>
    <w:rsid w:val="00A16D86"/>
    <w:rsid w:val="00B23C22"/>
    <w:rsid w:val="00B42EE8"/>
    <w:rsid w:val="00B628C1"/>
    <w:rsid w:val="00BE7F21"/>
    <w:rsid w:val="00D35CAD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E653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7106-9DED-4DF2-B273-144F81E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4</cp:revision>
  <dcterms:created xsi:type="dcterms:W3CDTF">2020-02-05T08:06:00Z</dcterms:created>
  <dcterms:modified xsi:type="dcterms:W3CDTF">2020-02-05T08:55:00Z</dcterms:modified>
</cp:coreProperties>
</file>